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3ECE5" w14:textId="52BDD8AD" w:rsidR="00C6300C" w:rsidRPr="00C6300C" w:rsidRDefault="00C6300C" w:rsidP="00C6300C">
      <w:pPr>
        <w:pStyle w:val="Default"/>
        <w:jc w:val="center"/>
        <w:rPr>
          <w:b/>
          <w:bCs/>
        </w:rPr>
      </w:pPr>
      <w:r w:rsidRPr="00C6300C">
        <w:rPr>
          <w:b/>
          <w:bCs/>
        </w:rPr>
        <w:t>Offre d’emploi</w:t>
      </w:r>
      <w:r>
        <w:rPr>
          <w:b/>
          <w:bCs/>
        </w:rPr>
        <w:t> : secrétaire cours et certifications</w:t>
      </w:r>
    </w:p>
    <w:p w14:paraId="45535D4E" w14:textId="77777777" w:rsidR="00C6300C" w:rsidRDefault="00C6300C" w:rsidP="00727B29">
      <w:pPr>
        <w:pStyle w:val="Default"/>
      </w:pPr>
    </w:p>
    <w:p w14:paraId="468E3167" w14:textId="3393BA00" w:rsidR="00727B29" w:rsidRDefault="00727B29" w:rsidP="00727B29">
      <w:pPr>
        <w:pStyle w:val="Default"/>
      </w:pPr>
      <w:r>
        <w:t xml:space="preserve">L’institut français de Russie </w:t>
      </w:r>
      <w:r w:rsidR="00C6300C">
        <w:t xml:space="preserve">à Moscou </w:t>
      </w:r>
      <w:r>
        <w:t>recrute une secrétaire des cours et certification</w:t>
      </w:r>
      <w:r w:rsidR="00C6300C">
        <w:t>s à compter du 1</w:t>
      </w:r>
      <w:r w:rsidR="00C6300C" w:rsidRPr="00C6300C">
        <w:rPr>
          <w:vertAlign w:val="superscript"/>
        </w:rPr>
        <w:t>er</w:t>
      </w:r>
      <w:r w:rsidR="00C6300C">
        <w:t xml:space="preserve"> décembre 2026. </w:t>
      </w:r>
    </w:p>
    <w:p w14:paraId="67ED6344" w14:textId="372946F7" w:rsidR="00C6300C" w:rsidRDefault="00C6300C" w:rsidP="00727B29">
      <w:pPr>
        <w:pStyle w:val="Default"/>
      </w:pPr>
      <w:r>
        <w:t xml:space="preserve">Les candidatures sont à envoyer à : </w:t>
      </w:r>
      <w:hyperlink r:id="rId4" w:history="1">
        <w:r w:rsidRPr="000B4D96">
          <w:rPr>
            <w:rStyle w:val="Lienhypertexte"/>
          </w:rPr>
          <w:t>scc@ifrussie.ru</w:t>
        </w:r>
      </w:hyperlink>
      <w:r>
        <w:t xml:space="preserve"> et à </w:t>
      </w:r>
      <w:hyperlink r:id="rId5" w:history="1">
        <w:r w:rsidRPr="000B4D96">
          <w:rPr>
            <w:rStyle w:val="Lienhypertexte"/>
          </w:rPr>
          <w:t>sg.moscou@ifrussie.ru</w:t>
        </w:r>
      </w:hyperlink>
      <w:r>
        <w:t xml:space="preserve"> accompagnées d’un curriculum vitae et d’une lettre de motivation jusqu’au 15 novembre 2026 inclus.</w:t>
      </w:r>
    </w:p>
    <w:p w14:paraId="0419EDC6" w14:textId="77777777" w:rsidR="00C6300C" w:rsidRDefault="00C6300C" w:rsidP="00727B29">
      <w:pPr>
        <w:pStyle w:val="Default"/>
      </w:pPr>
    </w:p>
    <w:p w14:paraId="1A3C0D13" w14:textId="77777777" w:rsidR="00727B29" w:rsidRDefault="00727B29" w:rsidP="00727B29">
      <w:pPr>
        <w:pStyle w:val="Default"/>
      </w:pPr>
    </w:p>
    <w:tbl>
      <w:tblPr>
        <w:tblW w:w="10059" w:type="dxa"/>
        <w:tblInd w:w="-108" w:type="dxa"/>
        <w:tblBorders>
          <w:top w:val="nil"/>
          <w:left w:val="nil"/>
          <w:bottom w:val="nil"/>
          <w:right w:val="nil"/>
        </w:tblBorders>
        <w:tblLayout w:type="fixed"/>
        <w:tblLook w:val="0000" w:firstRow="0" w:lastRow="0" w:firstColumn="0" w:lastColumn="0" w:noHBand="0" w:noVBand="0"/>
      </w:tblPr>
      <w:tblGrid>
        <w:gridCol w:w="2943"/>
        <w:gridCol w:w="7116"/>
      </w:tblGrid>
      <w:tr w:rsidR="00727B29" w14:paraId="18D91310" w14:textId="77777777" w:rsidTr="00727B29">
        <w:trPr>
          <w:trHeight w:val="10"/>
        </w:trPr>
        <w:tc>
          <w:tcPr>
            <w:tcW w:w="10059" w:type="dxa"/>
            <w:gridSpan w:val="2"/>
          </w:tcPr>
          <w:p w14:paraId="580A2923" w14:textId="77777777" w:rsidR="00727B29" w:rsidRDefault="00727B29">
            <w:pPr>
              <w:pStyle w:val="Default"/>
              <w:rPr>
                <w:sz w:val="18"/>
                <w:szCs w:val="18"/>
              </w:rPr>
            </w:pPr>
            <w:r>
              <w:t xml:space="preserve"> </w:t>
            </w:r>
            <w:r>
              <w:rPr>
                <w:b/>
                <w:bCs/>
                <w:sz w:val="32"/>
                <w:szCs w:val="32"/>
              </w:rPr>
              <w:t xml:space="preserve">FICHE DE POSTE – Secrétaire des cours et certifications </w:t>
            </w:r>
            <w:r>
              <w:rPr>
                <w:b/>
                <w:bCs/>
                <w:sz w:val="18"/>
                <w:szCs w:val="18"/>
              </w:rPr>
              <w:t xml:space="preserve">IDENTIFICATION DU POSTE </w:t>
            </w:r>
          </w:p>
        </w:tc>
      </w:tr>
      <w:tr w:rsidR="00727B29" w14:paraId="2F190992" w14:textId="77777777" w:rsidTr="00084AF3">
        <w:trPr>
          <w:trHeight w:val="10"/>
        </w:trPr>
        <w:tc>
          <w:tcPr>
            <w:tcW w:w="2943" w:type="dxa"/>
          </w:tcPr>
          <w:p w14:paraId="5ABCFD24" w14:textId="77777777" w:rsidR="00727B29" w:rsidRDefault="00727B29">
            <w:pPr>
              <w:pStyle w:val="Default"/>
              <w:rPr>
                <w:sz w:val="16"/>
                <w:szCs w:val="16"/>
              </w:rPr>
            </w:pPr>
            <w:r>
              <w:rPr>
                <w:b/>
                <w:bCs/>
                <w:sz w:val="16"/>
                <w:szCs w:val="16"/>
              </w:rPr>
              <w:t xml:space="preserve">INTITULÉ </w:t>
            </w:r>
          </w:p>
        </w:tc>
        <w:tc>
          <w:tcPr>
            <w:tcW w:w="7116" w:type="dxa"/>
          </w:tcPr>
          <w:p w14:paraId="1F482DFD" w14:textId="77777777" w:rsidR="00727B29" w:rsidRDefault="00727B29" w:rsidP="00084AF3">
            <w:pPr>
              <w:pStyle w:val="Default"/>
              <w:jc w:val="both"/>
              <w:rPr>
                <w:sz w:val="18"/>
                <w:szCs w:val="18"/>
              </w:rPr>
            </w:pPr>
            <w:r>
              <w:rPr>
                <w:sz w:val="18"/>
                <w:szCs w:val="18"/>
              </w:rPr>
              <w:t xml:space="preserve">Secrétaire des cours et certifications </w:t>
            </w:r>
          </w:p>
        </w:tc>
      </w:tr>
      <w:tr w:rsidR="00727B29" w14:paraId="46109784" w14:textId="77777777" w:rsidTr="00084AF3">
        <w:trPr>
          <w:trHeight w:val="10"/>
        </w:trPr>
        <w:tc>
          <w:tcPr>
            <w:tcW w:w="2943" w:type="dxa"/>
          </w:tcPr>
          <w:p w14:paraId="6E90E487" w14:textId="77777777" w:rsidR="00727B29" w:rsidRDefault="00727B29">
            <w:pPr>
              <w:pStyle w:val="Default"/>
              <w:rPr>
                <w:sz w:val="16"/>
                <w:szCs w:val="16"/>
              </w:rPr>
            </w:pPr>
            <w:r>
              <w:rPr>
                <w:b/>
                <w:bCs/>
                <w:sz w:val="16"/>
                <w:szCs w:val="16"/>
              </w:rPr>
              <w:t xml:space="preserve">NATURE DU RECRUTEMENT </w:t>
            </w:r>
          </w:p>
        </w:tc>
        <w:tc>
          <w:tcPr>
            <w:tcW w:w="7116" w:type="dxa"/>
          </w:tcPr>
          <w:p w14:paraId="479BFB9D" w14:textId="15FB1091" w:rsidR="00727B29" w:rsidRDefault="00727B29" w:rsidP="00084AF3">
            <w:pPr>
              <w:pStyle w:val="Default"/>
              <w:ind w:left="-914" w:firstLine="914"/>
              <w:jc w:val="both"/>
              <w:rPr>
                <w:sz w:val="18"/>
                <w:szCs w:val="18"/>
              </w:rPr>
            </w:pPr>
            <w:r>
              <w:rPr>
                <w:sz w:val="18"/>
                <w:szCs w:val="18"/>
              </w:rPr>
              <w:t>Contrat à durée déterminée de 5 ans avec la société Inpredkadry</w:t>
            </w:r>
          </w:p>
        </w:tc>
      </w:tr>
      <w:tr w:rsidR="00727B29" w14:paraId="0AEEFFA9" w14:textId="77777777" w:rsidTr="00084AF3">
        <w:trPr>
          <w:trHeight w:val="10"/>
        </w:trPr>
        <w:tc>
          <w:tcPr>
            <w:tcW w:w="2943" w:type="dxa"/>
          </w:tcPr>
          <w:p w14:paraId="059188DC" w14:textId="77777777" w:rsidR="00727B29" w:rsidRDefault="00727B29">
            <w:pPr>
              <w:pStyle w:val="Default"/>
              <w:rPr>
                <w:sz w:val="16"/>
                <w:szCs w:val="16"/>
              </w:rPr>
            </w:pPr>
            <w:r>
              <w:rPr>
                <w:b/>
                <w:bCs/>
                <w:sz w:val="16"/>
                <w:szCs w:val="16"/>
              </w:rPr>
              <w:t xml:space="preserve">PERIODE SOUHAITEE DE RECRUTEMENT </w:t>
            </w:r>
          </w:p>
        </w:tc>
        <w:tc>
          <w:tcPr>
            <w:tcW w:w="7116" w:type="dxa"/>
          </w:tcPr>
          <w:p w14:paraId="3B3C1499" w14:textId="2728E17F" w:rsidR="00727B29" w:rsidRDefault="00727B29" w:rsidP="00084AF3">
            <w:pPr>
              <w:pStyle w:val="Default"/>
              <w:jc w:val="both"/>
              <w:rPr>
                <w:sz w:val="18"/>
                <w:szCs w:val="18"/>
              </w:rPr>
            </w:pPr>
            <w:r>
              <w:rPr>
                <w:sz w:val="18"/>
                <w:szCs w:val="18"/>
              </w:rPr>
              <w:t>A compter du 1</w:t>
            </w:r>
            <w:r w:rsidRPr="00727B29">
              <w:rPr>
                <w:sz w:val="18"/>
                <w:szCs w:val="18"/>
                <w:vertAlign w:val="superscript"/>
              </w:rPr>
              <w:t>er</w:t>
            </w:r>
            <w:r>
              <w:rPr>
                <w:sz w:val="18"/>
                <w:szCs w:val="18"/>
              </w:rPr>
              <w:t xml:space="preserve"> décembre 2026 </w:t>
            </w:r>
          </w:p>
        </w:tc>
      </w:tr>
      <w:tr w:rsidR="00727B29" w14:paraId="67584FD6" w14:textId="77777777" w:rsidTr="00727B29">
        <w:trPr>
          <w:trHeight w:val="10"/>
        </w:trPr>
        <w:tc>
          <w:tcPr>
            <w:tcW w:w="10059" w:type="dxa"/>
            <w:gridSpan w:val="2"/>
          </w:tcPr>
          <w:p w14:paraId="0DD2B437" w14:textId="77777777" w:rsidR="00727B29" w:rsidRDefault="00727B29" w:rsidP="00084AF3">
            <w:pPr>
              <w:pStyle w:val="Default"/>
              <w:jc w:val="both"/>
              <w:rPr>
                <w:sz w:val="18"/>
                <w:szCs w:val="18"/>
              </w:rPr>
            </w:pPr>
            <w:r>
              <w:rPr>
                <w:b/>
                <w:bCs/>
                <w:sz w:val="18"/>
                <w:szCs w:val="18"/>
              </w:rPr>
              <w:t xml:space="preserve">PRÉSENTATION DU SERVICE </w:t>
            </w:r>
          </w:p>
        </w:tc>
      </w:tr>
      <w:tr w:rsidR="00727B29" w14:paraId="51BDCFAD" w14:textId="77777777" w:rsidTr="00084AF3">
        <w:trPr>
          <w:trHeight w:val="10"/>
        </w:trPr>
        <w:tc>
          <w:tcPr>
            <w:tcW w:w="2943" w:type="dxa"/>
          </w:tcPr>
          <w:p w14:paraId="41FBA4E0" w14:textId="77777777" w:rsidR="00727B29" w:rsidRDefault="00727B29">
            <w:pPr>
              <w:pStyle w:val="Default"/>
              <w:rPr>
                <w:sz w:val="16"/>
                <w:szCs w:val="16"/>
              </w:rPr>
            </w:pPr>
            <w:r>
              <w:rPr>
                <w:b/>
                <w:bCs/>
                <w:sz w:val="16"/>
                <w:szCs w:val="16"/>
              </w:rPr>
              <w:t xml:space="preserve">INTITULÉ </w:t>
            </w:r>
          </w:p>
        </w:tc>
        <w:tc>
          <w:tcPr>
            <w:tcW w:w="7116" w:type="dxa"/>
          </w:tcPr>
          <w:p w14:paraId="6DF100EF" w14:textId="77777777" w:rsidR="00727B29" w:rsidRDefault="00727B29" w:rsidP="00084AF3">
            <w:pPr>
              <w:pStyle w:val="Default"/>
              <w:jc w:val="both"/>
              <w:rPr>
                <w:sz w:val="18"/>
                <w:szCs w:val="18"/>
              </w:rPr>
            </w:pPr>
            <w:r>
              <w:rPr>
                <w:sz w:val="18"/>
                <w:szCs w:val="18"/>
              </w:rPr>
              <w:t xml:space="preserve">Pôle Langue Française et Education – Institut français de Russie à Moscou </w:t>
            </w:r>
          </w:p>
        </w:tc>
      </w:tr>
      <w:tr w:rsidR="00727B29" w14:paraId="09DD8EFB" w14:textId="77777777" w:rsidTr="00084AF3">
        <w:trPr>
          <w:trHeight w:val="10"/>
        </w:trPr>
        <w:tc>
          <w:tcPr>
            <w:tcW w:w="2943" w:type="dxa"/>
          </w:tcPr>
          <w:p w14:paraId="79D50D9D" w14:textId="77777777" w:rsidR="00727B29" w:rsidRDefault="00727B29">
            <w:pPr>
              <w:pStyle w:val="Default"/>
              <w:rPr>
                <w:sz w:val="16"/>
                <w:szCs w:val="16"/>
              </w:rPr>
            </w:pPr>
            <w:r>
              <w:rPr>
                <w:b/>
                <w:bCs/>
                <w:sz w:val="16"/>
                <w:szCs w:val="16"/>
              </w:rPr>
              <w:t xml:space="preserve">MISSION PRINCIPALE </w:t>
            </w:r>
          </w:p>
        </w:tc>
        <w:tc>
          <w:tcPr>
            <w:tcW w:w="7116" w:type="dxa"/>
          </w:tcPr>
          <w:p w14:paraId="7D784435" w14:textId="77777777" w:rsidR="00727B29" w:rsidRDefault="00727B29" w:rsidP="00084AF3">
            <w:pPr>
              <w:pStyle w:val="Default"/>
              <w:jc w:val="both"/>
              <w:rPr>
                <w:sz w:val="18"/>
                <w:szCs w:val="18"/>
              </w:rPr>
            </w:pPr>
            <w:r>
              <w:rPr>
                <w:sz w:val="18"/>
                <w:szCs w:val="18"/>
              </w:rPr>
              <w:t xml:space="preserve">Vente des cours et certifications de langue française </w:t>
            </w:r>
          </w:p>
        </w:tc>
      </w:tr>
      <w:tr w:rsidR="00727B29" w14:paraId="1D0C4BF3" w14:textId="77777777" w:rsidTr="00084AF3">
        <w:trPr>
          <w:trHeight w:val="10"/>
        </w:trPr>
        <w:tc>
          <w:tcPr>
            <w:tcW w:w="2943" w:type="dxa"/>
          </w:tcPr>
          <w:p w14:paraId="13C2F20D" w14:textId="77777777" w:rsidR="00727B29" w:rsidRDefault="00727B29">
            <w:pPr>
              <w:pStyle w:val="Default"/>
              <w:rPr>
                <w:sz w:val="18"/>
                <w:szCs w:val="18"/>
              </w:rPr>
            </w:pPr>
            <w:r>
              <w:rPr>
                <w:b/>
                <w:bCs/>
                <w:sz w:val="18"/>
                <w:szCs w:val="18"/>
              </w:rPr>
              <w:t xml:space="preserve">SUPERIEUR HIERARCHIQUE DIRECT </w:t>
            </w:r>
          </w:p>
        </w:tc>
        <w:tc>
          <w:tcPr>
            <w:tcW w:w="7116" w:type="dxa"/>
          </w:tcPr>
          <w:p w14:paraId="38CC9F69" w14:textId="5941B93A" w:rsidR="00727B29" w:rsidRDefault="00727B29" w:rsidP="00084AF3">
            <w:pPr>
              <w:pStyle w:val="Default"/>
              <w:jc w:val="both"/>
              <w:rPr>
                <w:sz w:val="18"/>
                <w:szCs w:val="18"/>
              </w:rPr>
            </w:pPr>
            <w:r>
              <w:rPr>
                <w:sz w:val="18"/>
                <w:szCs w:val="18"/>
              </w:rPr>
              <w:t xml:space="preserve">Directeur des cours </w:t>
            </w:r>
          </w:p>
        </w:tc>
      </w:tr>
      <w:tr w:rsidR="00727B29" w14:paraId="1E607DC3" w14:textId="77777777" w:rsidTr="00727B29">
        <w:trPr>
          <w:trHeight w:val="10"/>
        </w:trPr>
        <w:tc>
          <w:tcPr>
            <w:tcW w:w="10059" w:type="dxa"/>
            <w:gridSpan w:val="2"/>
          </w:tcPr>
          <w:p w14:paraId="7BCA63B8" w14:textId="77777777" w:rsidR="00727B29" w:rsidRDefault="00727B29" w:rsidP="00084AF3">
            <w:pPr>
              <w:pStyle w:val="Default"/>
              <w:jc w:val="both"/>
              <w:rPr>
                <w:sz w:val="18"/>
                <w:szCs w:val="18"/>
              </w:rPr>
            </w:pPr>
            <w:r>
              <w:rPr>
                <w:b/>
                <w:bCs/>
                <w:sz w:val="18"/>
                <w:szCs w:val="18"/>
              </w:rPr>
              <w:t xml:space="preserve">ACTIVITÉS DU POSTE </w:t>
            </w:r>
          </w:p>
        </w:tc>
      </w:tr>
      <w:tr w:rsidR="00727B29" w14:paraId="515A2467" w14:textId="77777777" w:rsidTr="00084AF3">
        <w:trPr>
          <w:trHeight w:val="30"/>
        </w:trPr>
        <w:tc>
          <w:tcPr>
            <w:tcW w:w="2943" w:type="dxa"/>
          </w:tcPr>
          <w:p w14:paraId="76C55550" w14:textId="77777777" w:rsidR="00727B29" w:rsidRDefault="00727B29">
            <w:pPr>
              <w:pStyle w:val="Default"/>
              <w:rPr>
                <w:sz w:val="16"/>
                <w:szCs w:val="16"/>
              </w:rPr>
            </w:pPr>
            <w:r>
              <w:rPr>
                <w:b/>
                <w:bCs/>
                <w:sz w:val="16"/>
                <w:szCs w:val="16"/>
              </w:rPr>
              <w:t xml:space="preserve">DEFINITION SYNTHETIQUE </w:t>
            </w:r>
          </w:p>
        </w:tc>
        <w:tc>
          <w:tcPr>
            <w:tcW w:w="7116" w:type="dxa"/>
          </w:tcPr>
          <w:p w14:paraId="0B66D61A" w14:textId="77777777" w:rsidR="00727B29" w:rsidRDefault="00727B29" w:rsidP="00084AF3">
            <w:pPr>
              <w:pStyle w:val="Default"/>
              <w:jc w:val="both"/>
              <w:rPr>
                <w:color w:val="auto"/>
              </w:rPr>
            </w:pPr>
          </w:p>
          <w:p w14:paraId="033056A0" w14:textId="77777777" w:rsidR="00727B29" w:rsidRDefault="00727B29" w:rsidP="00084AF3">
            <w:pPr>
              <w:pStyle w:val="Default"/>
              <w:jc w:val="both"/>
              <w:rPr>
                <w:sz w:val="18"/>
                <w:szCs w:val="18"/>
              </w:rPr>
            </w:pPr>
            <w:r>
              <w:rPr>
                <w:sz w:val="18"/>
                <w:szCs w:val="18"/>
              </w:rPr>
              <w:t xml:space="preserve">- Assurer la vente des produits de l’EAF auprès des clients, le traitement administratif de la vente et le traitement continu des demandes des clients </w:t>
            </w:r>
          </w:p>
          <w:p w14:paraId="7077EDEC" w14:textId="77777777" w:rsidR="00727B29" w:rsidRDefault="00727B29" w:rsidP="00084AF3">
            <w:pPr>
              <w:pStyle w:val="Default"/>
              <w:jc w:val="both"/>
              <w:rPr>
                <w:sz w:val="18"/>
                <w:szCs w:val="18"/>
              </w:rPr>
            </w:pPr>
            <w:r>
              <w:rPr>
                <w:sz w:val="18"/>
                <w:szCs w:val="18"/>
              </w:rPr>
              <w:t xml:space="preserve">- Assurer des fonctions de secrétariat pour le Service </w:t>
            </w:r>
          </w:p>
          <w:p w14:paraId="43EF609C" w14:textId="77777777" w:rsidR="00727B29" w:rsidRDefault="00727B29" w:rsidP="00084AF3">
            <w:pPr>
              <w:pStyle w:val="Default"/>
              <w:jc w:val="both"/>
              <w:rPr>
                <w:sz w:val="18"/>
                <w:szCs w:val="18"/>
              </w:rPr>
            </w:pPr>
          </w:p>
        </w:tc>
      </w:tr>
      <w:tr w:rsidR="00727B29" w14:paraId="280F8024" w14:textId="77777777" w:rsidTr="00084AF3">
        <w:trPr>
          <w:trHeight w:val="156"/>
        </w:trPr>
        <w:tc>
          <w:tcPr>
            <w:tcW w:w="2943" w:type="dxa"/>
          </w:tcPr>
          <w:p w14:paraId="0A335432" w14:textId="77777777" w:rsidR="00727B29" w:rsidRDefault="00727B29">
            <w:pPr>
              <w:pStyle w:val="Default"/>
              <w:rPr>
                <w:sz w:val="16"/>
                <w:szCs w:val="16"/>
              </w:rPr>
            </w:pPr>
            <w:r>
              <w:rPr>
                <w:b/>
                <w:bCs/>
                <w:sz w:val="16"/>
                <w:szCs w:val="16"/>
              </w:rPr>
              <w:t xml:space="preserve">ACTIVITES PRINCIPALES </w:t>
            </w:r>
          </w:p>
        </w:tc>
        <w:tc>
          <w:tcPr>
            <w:tcW w:w="7116" w:type="dxa"/>
          </w:tcPr>
          <w:p w14:paraId="6E31AE4B" w14:textId="77777777" w:rsidR="00727B29" w:rsidRDefault="00727B29" w:rsidP="00084AF3">
            <w:pPr>
              <w:pStyle w:val="Default"/>
              <w:jc w:val="both"/>
              <w:rPr>
                <w:sz w:val="18"/>
                <w:szCs w:val="18"/>
              </w:rPr>
            </w:pPr>
            <w:r>
              <w:rPr>
                <w:b/>
                <w:bCs/>
                <w:sz w:val="18"/>
                <w:szCs w:val="18"/>
              </w:rPr>
              <w:t xml:space="preserve">Assurer la vente des produits auprès des clients du Service, le traitement administratif de la vente et le traitement continu des demandes des clients </w:t>
            </w:r>
          </w:p>
          <w:p w14:paraId="02F872EE" w14:textId="77777777" w:rsidR="00727B29" w:rsidRDefault="00727B29" w:rsidP="00084AF3">
            <w:pPr>
              <w:pStyle w:val="Default"/>
              <w:jc w:val="both"/>
              <w:rPr>
                <w:sz w:val="18"/>
                <w:szCs w:val="18"/>
              </w:rPr>
            </w:pPr>
            <w:r>
              <w:rPr>
                <w:sz w:val="18"/>
                <w:szCs w:val="18"/>
              </w:rPr>
              <w:t xml:space="preserve">- Accueil physique et au téléphone des clients avant, pendant et après les ventes </w:t>
            </w:r>
          </w:p>
          <w:p w14:paraId="105DB55C" w14:textId="77777777" w:rsidR="00727B29" w:rsidRDefault="00727B29" w:rsidP="00084AF3">
            <w:pPr>
              <w:pStyle w:val="Default"/>
              <w:jc w:val="both"/>
              <w:rPr>
                <w:sz w:val="18"/>
                <w:szCs w:val="18"/>
              </w:rPr>
            </w:pPr>
            <w:r>
              <w:rPr>
                <w:sz w:val="18"/>
                <w:szCs w:val="18"/>
              </w:rPr>
              <w:t xml:space="preserve">- Mise en valeur et vente des produits de l’EAF (cours collectifs et individuels, certifications) auprès des clients </w:t>
            </w:r>
          </w:p>
          <w:p w14:paraId="760333EE" w14:textId="77777777" w:rsidR="00727B29" w:rsidRDefault="00727B29" w:rsidP="00084AF3">
            <w:pPr>
              <w:pStyle w:val="Default"/>
              <w:jc w:val="both"/>
              <w:rPr>
                <w:sz w:val="18"/>
                <w:szCs w:val="18"/>
              </w:rPr>
            </w:pPr>
            <w:r>
              <w:rPr>
                <w:sz w:val="18"/>
                <w:szCs w:val="18"/>
              </w:rPr>
              <w:t xml:space="preserve">- Assistance administrative au Directeur des cours et traitement administratif des ventes (émission et délivrance de la documentation, saisie des cours et renseignement du logiciel de gestion et des documents papier, suivi des paiements en contact avec l’Agence comptable) </w:t>
            </w:r>
          </w:p>
          <w:p w14:paraId="73EC3A6D" w14:textId="79AA6D44" w:rsidR="00727B29" w:rsidRDefault="00727B29" w:rsidP="00084AF3">
            <w:pPr>
              <w:pStyle w:val="Default"/>
              <w:jc w:val="both"/>
              <w:rPr>
                <w:sz w:val="18"/>
                <w:szCs w:val="18"/>
              </w:rPr>
            </w:pPr>
            <w:r>
              <w:rPr>
                <w:sz w:val="18"/>
                <w:szCs w:val="18"/>
              </w:rPr>
              <w:t>- Gestion de cours particuliers (inscription et mise en relation élève-enseignant)</w:t>
            </w:r>
            <w:r w:rsidR="008317D6">
              <w:rPr>
                <w:sz w:val="18"/>
                <w:szCs w:val="18"/>
              </w:rPr>
              <w:t>.</w:t>
            </w:r>
          </w:p>
          <w:p w14:paraId="1A2ECCC1" w14:textId="0D30E9C3" w:rsidR="008317D6" w:rsidRDefault="008317D6" w:rsidP="00084AF3">
            <w:pPr>
              <w:pStyle w:val="Default"/>
              <w:jc w:val="both"/>
              <w:rPr>
                <w:sz w:val="18"/>
                <w:szCs w:val="18"/>
              </w:rPr>
            </w:pPr>
            <w:r>
              <w:rPr>
                <w:sz w:val="18"/>
                <w:szCs w:val="18"/>
              </w:rPr>
              <w:t>- Demande de disponibilités des professeurs pour les entretiens pédagogiques et mise en place des grilles afférentes à ceux -ci.</w:t>
            </w:r>
          </w:p>
          <w:p w14:paraId="488A694C" w14:textId="77777777" w:rsidR="00727B29" w:rsidRDefault="00727B29" w:rsidP="00084AF3">
            <w:pPr>
              <w:pStyle w:val="Default"/>
              <w:jc w:val="both"/>
              <w:rPr>
                <w:sz w:val="18"/>
                <w:szCs w:val="18"/>
              </w:rPr>
            </w:pPr>
          </w:p>
          <w:p w14:paraId="00F672A3" w14:textId="77777777" w:rsidR="00727B29" w:rsidRDefault="00727B29" w:rsidP="00084AF3">
            <w:pPr>
              <w:pStyle w:val="Default"/>
              <w:jc w:val="both"/>
              <w:rPr>
                <w:sz w:val="18"/>
                <w:szCs w:val="18"/>
              </w:rPr>
            </w:pPr>
            <w:r>
              <w:rPr>
                <w:b/>
                <w:bCs/>
                <w:sz w:val="18"/>
                <w:szCs w:val="18"/>
              </w:rPr>
              <w:t xml:space="preserve">Assurer des fonctions de secrétariat pour le Service </w:t>
            </w:r>
          </w:p>
          <w:p w14:paraId="09988B85" w14:textId="77777777" w:rsidR="00727B29" w:rsidRDefault="00727B29" w:rsidP="00084AF3">
            <w:pPr>
              <w:pStyle w:val="Default"/>
              <w:jc w:val="both"/>
              <w:rPr>
                <w:sz w:val="18"/>
                <w:szCs w:val="18"/>
              </w:rPr>
            </w:pPr>
            <w:r>
              <w:rPr>
                <w:sz w:val="18"/>
                <w:szCs w:val="18"/>
              </w:rPr>
              <w:t xml:space="preserve">- Traitement et traduction du courrier du Service </w:t>
            </w:r>
          </w:p>
          <w:p w14:paraId="3C2D188D" w14:textId="0157338E" w:rsidR="00727B29" w:rsidRDefault="00727B29" w:rsidP="00084AF3">
            <w:pPr>
              <w:pStyle w:val="Default"/>
              <w:jc w:val="both"/>
              <w:rPr>
                <w:sz w:val="18"/>
                <w:szCs w:val="18"/>
              </w:rPr>
            </w:pPr>
            <w:r>
              <w:rPr>
                <w:sz w:val="18"/>
                <w:szCs w:val="18"/>
              </w:rPr>
              <w:t xml:space="preserve">- Impression des emplois du temps </w:t>
            </w:r>
          </w:p>
          <w:p w14:paraId="2913B726" w14:textId="77777777" w:rsidR="00727B29" w:rsidRDefault="00727B29" w:rsidP="00084AF3">
            <w:pPr>
              <w:pStyle w:val="Default"/>
              <w:jc w:val="both"/>
              <w:rPr>
                <w:sz w:val="18"/>
                <w:szCs w:val="18"/>
              </w:rPr>
            </w:pPr>
            <w:r>
              <w:rPr>
                <w:sz w:val="18"/>
                <w:szCs w:val="18"/>
              </w:rPr>
              <w:t xml:space="preserve">- Traduction ponctuelle pour le Service </w:t>
            </w:r>
          </w:p>
          <w:p w14:paraId="7465E765" w14:textId="77777777" w:rsidR="00727B29" w:rsidRDefault="00727B29" w:rsidP="00084AF3">
            <w:pPr>
              <w:pStyle w:val="Default"/>
              <w:jc w:val="both"/>
              <w:rPr>
                <w:sz w:val="18"/>
                <w:szCs w:val="18"/>
              </w:rPr>
            </w:pPr>
            <w:r>
              <w:rPr>
                <w:sz w:val="18"/>
                <w:szCs w:val="18"/>
              </w:rPr>
              <w:t xml:space="preserve">- Suivi de l’équipement et des fournitures du Service </w:t>
            </w:r>
          </w:p>
          <w:p w14:paraId="046B0F8C" w14:textId="77777777" w:rsidR="00727B29" w:rsidRDefault="00727B29" w:rsidP="00084AF3">
            <w:pPr>
              <w:pStyle w:val="Default"/>
              <w:jc w:val="both"/>
              <w:rPr>
                <w:sz w:val="18"/>
                <w:szCs w:val="18"/>
              </w:rPr>
            </w:pPr>
            <w:r>
              <w:rPr>
                <w:sz w:val="18"/>
                <w:szCs w:val="18"/>
              </w:rPr>
              <w:t xml:space="preserve">- Aide à l’organisation d’évènements par le Service et participation à ceux-ci </w:t>
            </w:r>
          </w:p>
          <w:p w14:paraId="1A401918" w14:textId="77777777" w:rsidR="00727B29" w:rsidRDefault="00727B29" w:rsidP="00084AF3">
            <w:pPr>
              <w:pStyle w:val="Default"/>
              <w:jc w:val="both"/>
              <w:rPr>
                <w:sz w:val="18"/>
                <w:szCs w:val="18"/>
              </w:rPr>
            </w:pPr>
          </w:p>
        </w:tc>
      </w:tr>
      <w:tr w:rsidR="00727B29" w14:paraId="0A909BFB" w14:textId="77777777" w:rsidTr="00727B29">
        <w:trPr>
          <w:trHeight w:val="10"/>
        </w:trPr>
        <w:tc>
          <w:tcPr>
            <w:tcW w:w="10059" w:type="dxa"/>
            <w:gridSpan w:val="2"/>
          </w:tcPr>
          <w:p w14:paraId="75B3B76C" w14:textId="77777777" w:rsidR="00727B29" w:rsidRDefault="00727B29">
            <w:pPr>
              <w:pStyle w:val="Default"/>
              <w:rPr>
                <w:sz w:val="18"/>
                <w:szCs w:val="18"/>
              </w:rPr>
            </w:pPr>
            <w:r>
              <w:rPr>
                <w:b/>
                <w:bCs/>
                <w:sz w:val="18"/>
                <w:szCs w:val="18"/>
              </w:rPr>
              <w:t xml:space="preserve">SAVOIR-FAIRE ET CONNAISSANCES NECESSAIRES AU POSTE </w:t>
            </w:r>
          </w:p>
        </w:tc>
      </w:tr>
      <w:tr w:rsidR="00727B29" w14:paraId="773F9674" w14:textId="77777777" w:rsidTr="00084AF3">
        <w:trPr>
          <w:trHeight w:val="98"/>
        </w:trPr>
        <w:tc>
          <w:tcPr>
            <w:tcW w:w="2943" w:type="dxa"/>
          </w:tcPr>
          <w:p w14:paraId="68BC9578" w14:textId="77777777" w:rsidR="00727B29" w:rsidRDefault="00727B29">
            <w:pPr>
              <w:pStyle w:val="Default"/>
              <w:rPr>
                <w:sz w:val="16"/>
                <w:szCs w:val="16"/>
              </w:rPr>
            </w:pPr>
            <w:r>
              <w:rPr>
                <w:b/>
                <w:bCs/>
                <w:sz w:val="16"/>
                <w:szCs w:val="16"/>
              </w:rPr>
              <w:t xml:space="preserve">SAVOIR-FAIRE </w:t>
            </w:r>
          </w:p>
        </w:tc>
        <w:tc>
          <w:tcPr>
            <w:tcW w:w="7116" w:type="dxa"/>
          </w:tcPr>
          <w:p w14:paraId="25BEF9A8" w14:textId="77777777" w:rsidR="00727B29" w:rsidRDefault="00727B29" w:rsidP="00084AF3">
            <w:pPr>
              <w:pStyle w:val="Default"/>
              <w:jc w:val="both"/>
              <w:rPr>
                <w:color w:val="auto"/>
              </w:rPr>
            </w:pPr>
          </w:p>
          <w:p w14:paraId="2A7C6C70" w14:textId="77777777" w:rsidR="00727B29" w:rsidRDefault="00727B29" w:rsidP="00084AF3">
            <w:pPr>
              <w:pStyle w:val="Default"/>
              <w:jc w:val="both"/>
              <w:rPr>
                <w:sz w:val="18"/>
                <w:szCs w:val="18"/>
              </w:rPr>
            </w:pPr>
            <w:r>
              <w:rPr>
                <w:sz w:val="18"/>
                <w:szCs w:val="18"/>
              </w:rPr>
              <w:t xml:space="preserve">- Excellent sens du contact et de la représentation d’un établissement public, respect du client, force de vente, adaptabilité, discrétion </w:t>
            </w:r>
          </w:p>
          <w:p w14:paraId="0258C654" w14:textId="77777777" w:rsidR="00727B29" w:rsidRDefault="00727B29" w:rsidP="00084AF3">
            <w:pPr>
              <w:pStyle w:val="Default"/>
              <w:jc w:val="both"/>
              <w:rPr>
                <w:sz w:val="18"/>
                <w:szCs w:val="18"/>
              </w:rPr>
            </w:pPr>
            <w:r>
              <w:rPr>
                <w:sz w:val="18"/>
                <w:szCs w:val="18"/>
              </w:rPr>
              <w:t xml:space="preserve">- Excellente connaissance des produits (cours, méthode, clientèle, enseignant) </w:t>
            </w:r>
          </w:p>
          <w:p w14:paraId="22BD3C7D" w14:textId="77777777" w:rsidR="00727B29" w:rsidRDefault="00727B29" w:rsidP="00084AF3">
            <w:pPr>
              <w:pStyle w:val="Default"/>
              <w:jc w:val="both"/>
              <w:rPr>
                <w:sz w:val="18"/>
                <w:szCs w:val="18"/>
              </w:rPr>
            </w:pPr>
            <w:r>
              <w:rPr>
                <w:sz w:val="18"/>
                <w:szCs w:val="18"/>
              </w:rPr>
              <w:t xml:space="preserve">- Respect strict des horaires de présence </w:t>
            </w:r>
          </w:p>
          <w:p w14:paraId="50C65530" w14:textId="77777777" w:rsidR="00727B29" w:rsidRDefault="00727B29" w:rsidP="00084AF3">
            <w:pPr>
              <w:pStyle w:val="Default"/>
              <w:jc w:val="both"/>
              <w:rPr>
                <w:sz w:val="18"/>
                <w:szCs w:val="18"/>
              </w:rPr>
            </w:pPr>
            <w:r>
              <w:rPr>
                <w:sz w:val="18"/>
                <w:szCs w:val="18"/>
              </w:rPr>
              <w:t xml:space="preserve">- Capacité à travailler en équipe </w:t>
            </w:r>
          </w:p>
          <w:p w14:paraId="63BEF1BF" w14:textId="77F5B9E6" w:rsidR="00727B29" w:rsidRDefault="00727B29" w:rsidP="00084AF3">
            <w:pPr>
              <w:pStyle w:val="Default"/>
              <w:jc w:val="both"/>
              <w:rPr>
                <w:sz w:val="18"/>
                <w:szCs w:val="18"/>
              </w:rPr>
            </w:pPr>
            <w:r>
              <w:rPr>
                <w:sz w:val="18"/>
                <w:szCs w:val="18"/>
              </w:rPr>
              <w:t xml:space="preserve">- Capacité à mettre en </w:t>
            </w:r>
            <w:r w:rsidR="00084AF3">
              <w:rPr>
                <w:sz w:val="18"/>
                <w:szCs w:val="18"/>
              </w:rPr>
              <w:t>œuvre</w:t>
            </w:r>
            <w:r>
              <w:rPr>
                <w:sz w:val="18"/>
                <w:szCs w:val="18"/>
              </w:rPr>
              <w:t xml:space="preserve"> des procédures </w:t>
            </w:r>
          </w:p>
          <w:p w14:paraId="2F4D0806" w14:textId="77777777" w:rsidR="00727B29" w:rsidRDefault="00727B29" w:rsidP="00084AF3">
            <w:pPr>
              <w:pStyle w:val="Default"/>
              <w:jc w:val="both"/>
              <w:rPr>
                <w:sz w:val="18"/>
                <w:szCs w:val="18"/>
              </w:rPr>
            </w:pPr>
            <w:r>
              <w:rPr>
                <w:sz w:val="18"/>
                <w:szCs w:val="18"/>
              </w:rPr>
              <w:t xml:space="preserve">- Rigueur administrative et rédactionnelle </w:t>
            </w:r>
          </w:p>
          <w:p w14:paraId="3939ADA4" w14:textId="77777777" w:rsidR="00727B29" w:rsidRDefault="00727B29" w:rsidP="00084AF3">
            <w:pPr>
              <w:pStyle w:val="Default"/>
              <w:jc w:val="both"/>
              <w:rPr>
                <w:sz w:val="18"/>
                <w:szCs w:val="18"/>
              </w:rPr>
            </w:pPr>
            <w:r>
              <w:rPr>
                <w:sz w:val="18"/>
                <w:szCs w:val="18"/>
              </w:rPr>
              <w:t xml:space="preserve">- Capacité à vérifier, filtrer et mettre en ordre des informations </w:t>
            </w:r>
          </w:p>
          <w:p w14:paraId="74C72FC9" w14:textId="77777777" w:rsidR="00727B29" w:rsidRDefault="00727B29" w:rsidP="00084AF3">
            <w:pPr>
              <w:pStyle w:val="Default"/>
              <w:jc w:val="both"/>
              <w:rPr>
                <w:sz w:val="18"/>
                <w:szCs w:val="18"/>
              </w:rPr>
            </w:pPr>
            <w:r>
              <w:rPr>
                <w:sz w:val="18"/>
                <w:szCs w:val="18"/>
              </w:rPr>
              <w:t xml:space="preserve">- Aisance informatique </w:t>
            </w:r>
          </w:p>
          <w:p w14:paraId="18812F9A" w14:textId="77777777" w:rsidR="00727B29" w:rsidRDefault="00727B29" w:rsidP="00084AF3">
            <w:pPr>
              <w:pStyle w:val="Default"/>
              <w:jc w:val="both"/>
              <w:rPr>
                <w:sz w:val="18"/>
                <w:szCs w:val="18"/>
              </w:rPr>
            </w:pPr>
            <w:r>
              <w:rPr>
                <w:sz w:val="18"/>
                <w:szCs w:val="18"/>
              </w:rPr>
              <w:t xml:space="preserve">- Sens de l’organisation, gestion des priorités </w:t>
            </w:r>
          </w:p>
          <w:p w14:paraId="2F0BEAE8" w14:textId="77777777" w:rsidR="00727B29" w:rsidRDefault="00727B29" w:rsidP="00084AF3">
            <w:pPr>
              <w:pStyle w:val="Default"/>
              <w:jc w:val="both"/>
              <w:rPr>
                <w:sz w:val="18"/>
                <w:szCs w:val="18"/>
              </w:rPr>
            </w:pPr>
          </w:p>
        </w:tc>
      </w:tr>
      <w:tr w:rsidR="00727B29" w14:paraId="3C349428" w14:textId="77777777" w:rsidTr="00084AF3">
        <w:trPr>
          <w:trHeight w:val="49"/>
        </w:trPr>
        <w:tc>
          <w:tcPr>
            <w:tcW w:w="2943" w:type="dxa"/>
          </w:tcPr>
          <w:p w14:paraId="5D7BC79D" w14:textId="77777777" w:rsidR="00727B29" w:rsidRDefault="00727B29">
            <w:pPr>
              <w:pStyle w:val="Default"/>
              <w:rPr>
                <w:sz w:val="16"/>
                <w:szCs w:val="16"/>
              </w:rPr>
            </w:pPr>
            <w:r>
              <w:rPr>
                <w:b/>
                <w:bCs/>
                <w:sz w:val="16"/>
                <w:szCs w:val="16"/>
              </w:rPr>
              <w:t xml:space="preserve">CONNAISSANCES </w:t>
            </w:r>
          </w:p>
        </w:tc>
        <w:tc>
          <w:tcPr>
            <w:tcW w:w="7116" w:type="dxa"/>
          </w:tcPr>
          <w:p w14:paraId="70A5CC64" w14:textId="77777777" w:rsidR="00727B29" w:rsidRDefault="00727B29" w:rsidP="00084AF3">
            <w:pPr>
              <w:pStyle w:val="Default"/>
              <w:jc w:val="both"/>
              <w:rPr>
                <w:color w:val="auto"/>
              </w:rPr>
            </w:pPr>
          </w:p>
          <w:p w14:paraId="239F09EC" w14:textId="77777777" w:rsidR="00727B29" w:rsidRDefault="00727B29" w:rsidP="00084AF3">
            <w:pPr>
              <w:pStyle w:val="Default"/>
              <w:jc w:val="both"/>
              <w:rPr>
                <w:sz w:val="18"/>
                <w:szCs w:val="18"/>
              </w:rPr>
            </w:pPr>
            <w:r>
              <w:rPr>
                <w:sz w:val="18"/>
                <w:szCs w:val="18"/>
              </w:rPr>
              <w:t xml:space="preserve">- Langues : français niveau B2, russe langue maternelle ou niveau B2, maîtrise de l’anglais si possible, </w:t>
            </w:r>
          </w:p>
          <w:p w14:paraId="274C644C" w14:textId="77777777" w:rsidR="00727B29" w:rsidRDefault="00727B29" w:rsidP="00084AF3">
            <w:pPr>
              <w:pStyle w:val="Default"/>
              <w:jc w:val="both"/>
              <w:rPr>
                <w:sz w:val="18"/>
                <w:szCs w:val="18"/>
              </w:rPr>
            </w:pPr>
            <w:r>
              <w:rPr>
                <w:sz w:val="18"/>
                <w:szCs w:val="18"/>
              </w:rPr>
              <w:t xml:space="preserve">- Compétence et expérience de l’accueil </w:t>
            </w:r>
          </w:p>
          <w:p w14:paraId="38B08EFA" w14:textId="77777777" w:rsidR="00727B29" w:rsidRDefault="00727B29" w:rsidP="00084AF3">
            <w:pPr>
              <w:pStyle w:val="Default"/>
              <w:jc w:val="both"/>
              <w:rPr>
                <w:sz w:val="18"/>
                <w:szCs w:val="18"/>
              </w:rPr>
            </w:pPr>
            <w:r>
              <w:rPr>
                <w:sz w:val="18"/>
                <w:szCs w:val="18"/>
              </w:rPr>
              <w:t xml:space="preserve">- Outils bureautiques et informatiques </w:t>
            </w:r>
          </w:p>
          <w:p w14:paraId="6869DEB7" w14:textId="77777777" w:rsidR="00727B29" w:rsidRDefault="00727B29" w:rsidP="00084AF3">
            <w:pPr>
              <w:pStyle w:val="Default"/>
              <w:jc w:val="both"/>
              <w:rPr>
                <w:sz w:val="18"/>
                <w:szCs w:val="18"/>
              </w:rPr>
            </w:pPr>
            <w:r>
              <w:rPr>
                <w:sz w:val="18"/>
                <w:szCs w:val="18"/>
              </w:rPr>
              <w:t xml:space="preserve">- Techniques rédactionnelles </w:t>
            </w:r>
          </w:p>
          <w:p w14:paraId="409200C6" w14:textId="77777777" w:rsidR="00727B29" w:rsidRDefault="00727B29" w:rsidP="00084AF3">
            <w:pPr>
              <w:pStyle w:val="Default"/>
              <w:jc w:val="both"/>
              <w:rPr>
                <w:sz w:val="18"/>
                <w:szCs w:val="18"/>
              </w:rPr>
            </w:pPr>
          </w:p>
        </w:tc>
      </w:tr>
      <w:tr w:rsidR="00727B29" w14:paraId="3D9E708F" w14:textId="77777777" w:rsidTr="00727B29">
        <w:trPr>
          <w:trHeight w:val="10"/>
        </w:trPr>
        <w:tc>
          <w:tcPr>
            <w:tcW w:w="10059" w:type="dxa"/>
            <w:gridSpan w:val="2"/>
          </w:tcPr>
          <w:p w14:paraId="48248F68" w14:textId="77777777" w:rsidR="00727B29" w:rsidRDefault="00727B29">
            <w:pPr>
              <w:pStyle w:val="Default"/>
              <w:rPr>
                <w:sz w:val="18"/>
                <w:szCs w:val="18"/>
              </w:rPr>
            </w:pPr>
            <w:r>
              <w:rPr>
                <w:b/>
                <w:bCs/>
                <w:sz w:val="18"/>
                <w:szCs w:val="18"/>
              </w:rPr>
              <w:lastRenderedPageBreak/>
              <w:t xml:space="preserve">CONTRAINTES DU POSTE </w:t>
            </w:r>
          </w:p>
        </w:tc>
      </w:tr>
      <w:tr w:rsidR="00727B29" w14:paraId="3E3DFAF8" w14:textId="77777777" w:rsidTr="00727B29">
        <w:trPr>
          <w:trHeight w:val="30"/>
        </w:trPr>
        <w:tc>
          <w:tcPr>
            <w:tcW w:w="10059" w:type="dxa"/>
            <w:gridSpan w:val="2"/>
          </w:tcPr>
          <w:p w14:paraId="0250E762" w14:textId="77777777" w:rsidR="00727B29" w:rsidRDefault="00727B29">
            <w:pPr>
              <w:pStyle w:val="Default"/>
              <w:rPr>
                <w:color w:val="auto"/>
              </w:rPr>
            </w:pPr>
          </w:p>
          <w:p w14:paraId="69D0A66C" w14:textId="6644820B" w:rsidR="00727B29" w:rsidRDefault="00727B29">
            <w:pPr>
              <w:pStyle w:val="Default"/>
              <w:rPr>
                <w:sz w:val="18"/>
                <w:szCs w:val="18"/>
              </w:rPr>
            </w:pPr>
            <w:r>
              <w:rPr>
                <w:sz w:val="18"/>
                <w:szCs w:val="18"/>
              </w:rPr>
              <w:t xml:space="preserve">- Horaires de travail : du mardi au samedi inclus. </w:t>
            </w:r>
          </w:p>
          <w:p w14:paraId="048D5D39" w14:textId="77777777" w:rsidR="00727B29" w:rsidRDefault="00727B29">
            <w:pPr>
              <w:pStyle w:val="Default"/>
              <w:rPr>
                <w:sz w:val="18"/>
                <w:szCs w:val="18"/>
              </w:rPr>
            </w:pPr>
          </w:p>
        </w:tc>
      </w:tr>
    </w:tbl>
    <w:p w14:paraId="1433FDA2" w14:textId="77777777" w:rsidR="005C50B7" w:rsidRDefault="005C50B7">
      <w:pPr>
        <w:rPr>
          <w:rFonts w:cstheme="minorHAnsi"/>
          <w:b/>
          <w:bCs/>
          <w:sz w:val="18"/>
          <w:szCs w:val="18"/>
        </w:rPr>
      </w:pPr>
    </w:p>
    <w:p w14:paraId="216DA00D" w14:textId="2B419D93" w:rsidR="0020612B" w:rsidRDefault="005C50B7">
      <w:pPr>
        <w:rPr>
          <w:rFonts w:cstheme="minorHAnsi"/>
          <w:sz w:val="18"/>
          <w:szCs w:val="18"/>
        </w:rPr>
      </w:pPr>
      <w:r w:rsidRPr="005C50B7">
        <w:rPr>
          <w:rFonts w:cstheme="minorHAnsi"/>
          <w:b/>
          <w:bCs/>
          <w:sz w:val="18"/>
          <w:szCs w:val="18"/>
        </w:rPr>
        <w:t>Niveau de Rémunération</w:t>
      </w:r>
      <w:r w:rsidRPr="005C50B7">
        <w:rPr>
          <w:rFonts w:cstheme="minorHAnsi"/>
          <w:sz w:val="18"/>
          <w:szCs w:val="18"/>
        </w:rPr>
        <w:t xml:space="preserve"> </w:t>
      </w:r>
      <w:r w:rsidR="00084AF3" w:rsidRPr="005C50B7">
        <w:rPr>
          <w:rFonts w:cstheme="minorHAnsi"/>
          <w:sz w:val="18"/>
          <w:szCs w:val="18"/>
        </w:rPr>
        <w:t>: Niveau 3 du cadre salarial</w:t>
      </w:r>
      <w:r w:rsidR="00C734F6">
        <w:rPr>
          <w:rFonts w:cstheme="minorHAnsi"/>
          <w:sz w:val="18"/>
          <w:szCs w:val="18"/>
        </w:rPr>
        <w:t> : 125 170.89 RUB + 13</w:t>
      </w:r>
      <w:r w:rsidR="00C734F6" w:rsidRPr="00C734F6">
        <w:rPr>
          <w:rFonts w:cstheme="minorHAnsi"/>
          <w:sz w:val="18"/>
          <w:szCs w:val="18"/>
          <w:vertAlign w:val="superscript"/>
        </w:rPr>
        <w:t>ème</w:t>
      </w:r>
      <w:r w:rsidR="00C734F6">
        <w:rPr>
          <w:rFonts w:cstheme="minorHAnsi"/>
          <w:sz w:val="18"/>
          <w:szCs w:val="18"/>
        </w:rPr>
        <w:t xml:space="preserve"> mois.</w:t>
      </w:r>
      <w:r w:rsidRPr="005C50B7">
        <w:t xml:space="preserve"> </w:t>
      </w:r>
    </w:p>
    <w:p w14:paraId="1361692B" w14:textId="0C8AD52C" w:rsidR="005C50B7" w:rsidRPr="005C50B7" w:rsidRDefault="005C50B7">
      <w:pPr>
        <w:rPr>
          <w:rFonts w:cstheme="minorHAnsi"/>
          <w:sz w:val="18"/>
          <w:szCs w:val="18"/>
        </w:rPr>
      </w:pPr>
      <w:r w:rsidRPr="005C50B7">
        <w:rPr>
          <w:rFonts w:ascii="Calibri" w:eastAsia="Times New Roman" w:hAnsi="Calibri" w:cs="Calibri"/>
          <w:b/>
          <w:bCs/>
          <w:sz w:val="18"/>
          <w:szCs w:val="18"/>
          <w:lang w:eastAsia="fr-FR"/>
        </w:rPr>
        <w:t>Prise de fonctions</w:t>
      </w:r>
      <w:r w:rsidRPr="005C50B7">
        <w:rPr>
          <w:rFonts w:ascii="Calibri" w:eastAsia="Times New Roman" w:hAnsi="Calibri" w:cs="Calibri"/>
          <w:sz w:val="18"/>
          <w:szCs w:val="18"/>
          <w:lang w:eastAsia="fr-FR"/>
        </w:rPr>
        <w:t xml:space="preserve"> :</w:t>
      </w:r>
      <w:r w:rsidRPr="005C50B7">
        <w:rPr>
          <w:rFonts w:cstheme="minorHAnsi"/>
          <w:sz w:val="18"/>
          <w:szCs w:val="18"/>
        </w:rPr>
        <w:t xml:space="preserve"> 1er décembre 2026</w:t>
      </w:r>
    </w:p>
    <w:p w14:paraId="4283473E" w14:textId="77777777" w:rsidR="005C50B7" w:rsidRPr="005C50B7" w:rsidRDefault="005C50B7">
      <w:pPr>
        <w:rPr>
          <w:rFonts w:cstheme="minorHAnsi"/>
          <w:sz w:val="18"/>
          <w:szCs w:val="18"/>
        </w:rPr>
      </w:pPr>
    </w:p>
    <w:sectPr w:rsidR="005C50B7" w:rsidRPr="005C50B7" w:rsidSect="00E523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29"/>
    <w:rsid w:val="00084AF3"/>
    <w:rsid w:val="0020612B"/>
    <w:rsid w:val="005C50B7"/>
    <w:rsid w:val="00727B29"/>
    <w:rsid w:val="008317D6"/>
    <w:rsid w:val="00BD7853"/>
    <w:rsid w:val="00C6300C"/>
    <w:rsid w:val="00C734F6"/>
    <w:rsid w:val="00E5231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AA9B0"/>
  <w15:chartTrackingRefBased/>
  <w15:docId w15:val="{B7CBAE14-F1B7-4A55-A281-E5E6CD6C8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727B29"/>
    <w:pPr>
      <w:autoSpaceDE w:val="0"/>
      <w:autoSpaceDN w:val="0"/>
      <w:adjustRightInd w:val="0"/>
      <w:spacing w:after="0" w:line="240" w:lineRule="auto"/>
    </w:pPr>
    <w:rPr>
      <w:rFonts w:ascii="Calibri" w:hAnsi="Calibri" w:cs="Calibri"/>
      <w:color w:val="000000"/>
      <w:sz w:val="24"/>
      <w:szCs w:val="24"/>
    </w:rPr>
  </w:style>
  <w:style w:type="character" w:styleId="Lienhypertexte">
    <w:name w:val="Hyperlink"/>
    <w:basedOn w:val="Policepardfaut"/>
    <w:uiPriority w:val="99"/>
    <w:unhideWhenUsed/>
    <w:rsid w:val="00C6300C"/>
    <w:rPr>
      <w:color w:val="0563C1" w:themeColor="hyperlink"/>
      <w:u w:val="single"/>
    </w:rPr>
  </w:style>
  <w:style w:type="character" w:styleId="Mentionnonrsolue">
    <w:name w:val="Unresolved Mention"/>
    <w:basedOn w:val="Policepardfaut"/>
    <w:uiPriority w:val="99"/>
    <w:semiHidden/>
    <w:unhideWhenUsed/>
    <w:rsid w:val="00C630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g.moscou@ifrussie.ru" TargetMode="External"/><Relationship Id="rId4" Type="http://schemas.openxmlformats.org/officeDocument/2006/relationships/hyperlink" Target="mailto:scc@ifrussie.r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529</Words>
  <Characters>2915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dc:creator>
  <cp:keywords/>
  <dc:description/>
  <cp:lastModifiedBy>SG</cp:lastModifiedBy>
  <cp:revision>2</cp:revision>
  <dcterms:created xsi:type="dcterms:W3CDTF">2026-10-30T14:21:00Z</dcterms:created>
  <dcterms:modified xsi:type="dcterms:W3CDTF">2026-10-30T14:21:00Z</dcterms:modified>
</cp:coreProperties>
</file>